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72" w:rsidRDefault="00D71772" w:rsidP="00D7177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D71772" w:rsidRPr="00034B3D" w:rsidRDefault="00D71772" w:rsidP="00D7177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D71772" w:rsidRPr="00034B3D" w:rsidRDefault="00D71772" w:rsidP="00D71772">
      <w:pPr>
        <w:tabs>
          <w:tab w:val="center" w:pos="4749"/>
          <w:tab w:val="left" w:pos="7951"/>
        </w:tabs>
        <w:spacing w:after="0" w:line="360" w:lineRule="exac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09 листопада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D71772" w:rsidRPr="00034B3D" w:rsidRDefault="00D71772" w:rsidP="00D7177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71772" w:rsidRDefault="00D71772" w:rsidP="00D717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>Ігнатов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Р.М.,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Богон</w:t>
      </w:r>
      <w:r>
        <w:rPr>
          <w:rFonts w:ascii="Times New Roman" w:hAnsi="Times New Roman" w:cs="Times New Roman"/>
          <w:sz w:val="26"/>
          <w:szCs w:val="26"/>
          <w:lang w:val="uk-UA"/>
        </w:rPr>
        <w:t>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М.Б., 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Р.А.,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C2602F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Н.Р.,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О.Л., Мельник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Р.І., </w:t>
      </w:r>
      <w:r>
        <w:rPr>
          <w:rFonts w:ascii="Times New Roman" w:hAnsi="Times New Roman" w:cs="Times New Roman"/>
          <w:sz w:val="26"/>
          <w:szCs w:val="26"/>
          <w:lang w:val="uk-UA"/>
        </w:rPr>
        <w:t>Пасічник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А.В., </w:t>
      </w:r>
      <w:r>
        <w:rPr>
          <w:rFonts w:ascii="Times New Roman" w:hAnsi="Times New Roman" w:cs="Times New Roman"/>
          <w:sz w:val="26"/>
          <w:szCs w:val="26"/>
          <w:lang w:val="uk-UA"/>
        </w:rPr>
        <w:t>Сидорович Р.М., Чумак С.Ю., Шевчук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>Г.М.</w:t>
      </w:r>
    </w:p>
    <w:p w:rsidR="00D71772" w:rsidRPr="00034B3D" w:rsidRDefault="00D71772" w:rsidP="00D7177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71772" w:rsidRPr="00443423" w:rsidRDefault="00D71772" w:rsidP="00D7177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43423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провести автоматизований розподіл між членами Вищої кваліфікаційної комісії суддів України справ про переведення суддів з ліквідованих апеляційних судів без конкурсу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F5D31" w:rsidRDefault="00D71772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127EF"/>
    <w:multiLevelType w:val="hybridMultilevel"/>
    <w:tmpl w:val="163EC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72"/>
    <w:rsid w:val="000D321E"/>
    <w:rsid w:val="00272DB1"/>
    <w:rsid w:val="00D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2023-11-10T13:43:00Z</dcterms:created>
  <dcterms:modified xsi:type="dcterms:W3CDTF">2023-11-10T13:43:00Z</dcterms:modified>
</cp:coreProperties>
</file>